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07" w:rsidRDefault="000A4339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445107" w:rsidRDefault="000A4339" w:rsidP="00E205DB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  <w:r>
        <w:rPr>
          <w:rFonts w:ascii="Calibri" w:eastAsia="Calibri" w:hAnsi="Calibri" w:cs="Calibri"/>
          <w:b/>
          <w:sz w:val="20"/>
          <w:szCs w:val="20"/>
        </w:rPr>
        <w:t xml:space="preserve">LICITACIÓN PÚBLICA </w:t>
      </w:r>
      <w:r w:rsidR="00E205DB">
        <w:rPr>
          <w:rFonts w:ascii="Calibri" w:eastAsia="Calibri" w:hAnsi="Calibri" w:cs="Calibri"/>
          <w:b/>
          <w:sz w:val="20"/>
          <w:szCs w:val="20"/>
        </w:rPr>
        <w:t>NACIONAL PRESENCIAL 40051001-053-23 (CAGEG 053</w:t>
      </w:r>
      <w:r>
        <w:rPr>
          <w:rFonts w:ascii="Calibri" w:eastAsia="Calibri" w:hAnsi="Calibri" w:cs="Calibri"/>
          <w:b/>
          <w:sz w:val="20"/>
          <w:szCs w:val="20"/>
        </w:rPr>
        <w:t>/2020)</w:t>
      </w:r>
    </w:p>
    <w:p w:rsidR="00445107" w:rsidRDefault="00E205DB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PARA LA CONTRATACIÓN DE SERVICIO DE GEOLOCALIZACIÓN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445107" w:rsidRDefault="00445107" w:rsidP="00E205DB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45107">
        <w:tc>
          <w:tcPr>
            <w:tcW w:w="1280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45107">
        <w:tc>
          <w:tcPr>
            <w:tcW w:w="1280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45107">
        <w:tc>
          <w:tcPr>
            <w:tcW w:w="1280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45107" w:rsidRDefault="000A4339" w:rsidP="00E205D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5107">
        <w:trPr>
          <w:trHeight w:val="500"/>
        </w:trPr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45107" w:rsidRDefault="00445107" w:rsidP="00E205D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445107" w:rsidRDefault="00445107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445107" w:rsidRDefault="000A4339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445107" w:rsidRDefault="00445107" w:rsidP="00E205DB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45107" w:rsidRDefault="000A4339" w:rsidP="00E205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445107" w:rsidRDefault="000A4339" w:rsidP="00E205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445107" w:rsidRDefault="000A4339" w:rsidP="00E205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445107" w:rsidRDefault="00445107" w:rsidP="00E205D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45107" w:rsidRDefault="00445107" w:rsidP="00445107">
      <w:pPr>
        <w:ind w:left="0" w:hanging="2"/>
      </w:pPr>
    </w:p>
    <w:sectPr w:rsidR="00445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78" w:rsidRDefault="002B6A78" w:rsidP="00E205DB">
      <w:pPr>
        <w:spacing w:line="240" w:lineRule="auto"/>
        <w:ind w:left="0" w:hanging="2"/>
      </w:pPr>
      <w:r>
        <w:separator/>
      </w:r>
    </w:p>
  </w:endnote>
  <w:endnote w:type="continuationSeparator" w:id="0">
    <w:p w:rsidR="002B6A78" w:rsidRDefault="002B6A78" w:rsidP="00E205D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5E" w:rsidRDefault="005C0A5E" w:rsidP="005C0A5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07" w:rsidRPr="005C0A5E" w:rsidRDefault="000A4339" w:rsidP="00E205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" w:hAnsi="Arial" w:cs="Arial"/>
        <w:color w:val="000000"/>
        <w:sz w:val="22"/>
      </w:rPr>
    </w:pPr>
    <w:r w:rsidRPr="005C0A5E">
      <w:rPr>
        <w:rFonts w:ascii="Arial" w:hAnsi="Arial" w:cs="Arial"/>
        <w:color w:val="000000"/>
        <w:sz w:val="22"/>
      </w:rPr>
      <w:t xml:space="preserve">Página </w:t>
    </w:r>
    <w:r w:rsidRPr="005C0A5E">
      <w:rPr>
        <w:rFonts w:ascii="Arial" w:hAnsi="Arial" w:cs="Arial"/>
        <w:b/>
        <w:color w:val="000000"/>
        <w:sz w:val="22"/>
      </w:rPr>
      <w:fldChar w:fldCharType="begin"/>
    </w:r>
    <w:r w:rsidRPr="005C0A5E">
      <w:rPr>
        <w:rFonts w:ascii="Arial" w:hAnsi="Arial" w:cs="Arial"/>
        <w:b/>
        <w:color w:val="000000"/>
        <w:sz w:val="22"/>
      </w:rPr>
      <w:instrText>PAGE</w:instrText>
    </w:r>
    <w:r w:rsidRPr="005C0A5E">
      <w:rPr>
        <w:rFonts w:ascii="Arial" w:hAnsi="Arial" w:cs="Arial"/>
        <w:b/>
        <w:color w:val="000000"/>
        <w:sz w:val="22"/>
      </w:rPr>
      <w:fldChar w:fldCharType="separate"/>
    </w:r>
    <w:r w:rsidR="00E74E00">
      <w:rPr>
        <w:rFonts w:ascii="Arial" w:hAnsi="Arial" w:cs="Arial"/>
        <w:b/>
        <w:noProof/>
        <w:color w:val="000000"/>
        <w:sz w:val="22"/>
      </w:rPr>
      <w:t>1</w:t>
    </w:r>
    <w:r w:rsidRPr="005C0A5E">
      <w:rPr>
        <w:rFonts w:ascii="Arial" w:hAnsi="Arial" w:cs="Arial"/>
        <w:b/>
        <w:color w:val="000000"/>
        <w:sz w:val="22"/>
      </w:rPr>
      <w:fldChar w:fldCharType="end"/>
    </w:r>
    <w:r w:rsidRPr="005C0A5E">
      <w:rPr>
        <w:rFonts w:ascii="Arial" w:hAnsi="Arial" w:cs="Arial"/>
        <w:color w:val="000000"/>
        <w:sz w:val="22"/>
      </w:rPr>
      <w:t xml:space="preserve"> de </w:t>
    </w:r>
    <w:r w:rsidRPr="005C0A5E">
      <w:rPr>
        <w:rFonts w:ascii="Arial" w:hAnsi="Arial" w:cs="Arial"/>
        <w:b/>
        <w:color w:val="000000"/>
        <w:sz w:val="22"/>
      </w:rPr>
      <w:fldChar w:fldCharType="begin"/>
    </w:r>
    <w:r w:rsidRPr="005C0A5E">
      <w:rPr>
        <w:rFonts w:ascii="Arial" w:hAnsi="Arial" w:cs="Arial"/>
        <w:b/>
        <w:color w:val="000000"/>
        <w:sz w:val="22"/>
      </w:rPr>
      <w:instrText>NUMPAGES</w:instrText>
    </w:r>
    <w:r w:rsidRPr="005C0A5E">
      <w:rPr>
        <w:rFonts w:ascii="Arial" w:hAnsi="Arial" w:cs="Arial"/>
        <w:b/>
        <w:color w:val="000000"/>
        <w:sz w:val="22"/>
      </w:rPr>
      <w:fldChar w:fldCharType="separate"/>
    </w:r>
    <w:r w:rsidR="00E74E00">
      <w:rPr>
        <w:rFonts w:ascii="Arial" w:hAnsi="Arial" w:cs="Arial"/>
        <w:b/>
        <w:noProof/>
        <w:color w:val="000000"/>
        <w:sz w:val="22"/>
      </w:rPr>
      <w:t>1</w:t>
    </w:r>
    <w:r w:rsidRPr="005C0A5E">
      <w:rPr>
        <w:rFonts w:ascii="Arial" w:hAnsi="Arial" w:cs="Arial"/>
        <w:b/>
        <w:color w:val="000000"/>
        <w:sz w:val="22"/>
      </w:rPr>
      <w:fldChar w:fldCharType="end"/>
    </w:r>
  </w:p>
  <w:p w:rsidR="00445107" w:rsidRDefault="00445107" w:rsidP="00E205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5E" w:rsidRDefault="005C0A5E" w:rsidP="005C0A5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78" w:rsidRDefault="002B6A78" w:rsidP="00E205DB">
      <w:pPr>
        <w:spacing w:line="240" w:lineRule="auto"/>
        <w:ind w:left="0" w:hanging="2"/>
      </w:pPr>
      <w:r>
        <w:separator/>
      </w:r>
    </w:p>
  </w:footnote>
  <w:footnote w:type="continuationSeparator" w:id="0">
    <w:p w:rsidR="002B6A78" w:rsidRDefault="002B6A78" w:rsidP="00E205D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5E" w:rsidRDefault="005C0A5E" w:rsidP="005C0A5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07" w:rsidRDefault="009D3C7E" w:rsidP="00E205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5E" w:rsidRDefault="005C0A5E" w:rsidP="005C0A5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45107"/>
    <w:rsid w:val="000A4339"/>
    <w:rsid w:val="001C49F0"/>
    <w:rsid w:val="002B6A78"/>
    <w:rsid w:val="00445107"/>
    <w:rsid w:val="005C0A5E"/>
    <w:rsid w:val="009D3C7E"/>
    <w:rsid w:val="00E205DB"/>
    <w:rsid w:val="00E7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860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CLAUDIA BERENICE RUIZ CERVANTES</cp:lastModifiedBy>
  <cp:revision>6</cp:revision>
  <cp:lastPrinted>2023-07-12T16:21:00Z</cp:lastPrinted>
  <dcterms:created xsi:type="dcterms:W3CDTF">2014-07-24T15:01:00Z</dcterms:created>
  <dcterms:modified xsi:type="dcterms:W3CDTF">2023-07-12T16:33:00Z</dcterms:modified>
</cp:coreProperties>
</file>